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宋体"/>
          <w:b/>
          <w:bCs/>
          <w:kern w:val="0"/>
          <w:sz w:val="36"/>
          <w:szCs w:val="36"/>
        </w:rPr>
        <w:t>医疗器械临床试验项目文件归档清单</w:t>
      </w:r>
    </w:p>
    <w:tbl>
      <w:tblPr>
        <w:tblStyle w:val="4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1802"/>
        <w:gridCol w:w="1134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22" w:type="dxa"/>
            <w:gridSpan w:val="4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_x000B__x000C_" w:hAnsi="_x000B__x000C_" w:cs="Tahoma"/>
                <w:sz w:val="24"/>
              </w:rPr>
              <w:t>本真生态牙膏减轻牙龈炎症</w:t>
            </w:r>
            <w:r>
              <w:rPr>
                <w:rFonts w:hint="eastAsia" w:ascii="_x000B__x000C_" w:hAnsi="_x000B__x000C_" w:cs="Tahoma"/>
                <w:sz w:val="24"/>
                <w:lang w:val="en-US" w:eastAsia="zh-CN"/>
              </w:rPr>
              <w:t>临床试验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cs="Tahoma"/>
                <w:sz w:val="24"/>
              </w:rPr>
              <w:t>202</w:t>
            </w:r>
            <w:r>
              <w:rPr>
                <w:rFonts w:hint="eastAsia" w:cs="Tahoma"/>
                <w:sz w:val="24"/>
                <w:lang w:val="en-US" w:eastAsia="zh-CN"/>
              </w:rPr>
              <w:t>2</w:t>
            </w:r>
            <w:r>
              <w:rPr>
                <w:rFonts w:hint="eastAsia" w:cs="Tahoma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z w:val="24"/>
              </w:rPr>
              <w:t>Ⅲ</w:t>
            </w:r>
            <w:r>
              <w:rPr>
                <w:rFonts w:hint="eastAsia" w:cs="Tahoma"/>
                <w:sz w:val="24"/>
              </w:rPr>
              <w:t>-0</w:t>
            </w:r>
            <w:r>
              <w:rPr>
                <w:rFonts w:hint="eastAsia" w:cs="Tahoma"/>
                <w:sz w:val="24"/>
                <w:lang w:val="en-US" w:eastAsia="zh-CN"/>
              </w:rPr>
              <w:t>1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  <w:lang w:eastAsia="zh-CN"/>
              </w:rPr>
              <w:t>合同期限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2022.8.30-2023.4.29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申 办 者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_x000B__x000C_" w:hAnsi="_x000B__x000C_" w:cs="Tahoma"/>
                <w:sz w:val="24"/>
                <w:lang w:val="en-US" w:eastAsia="zh-CN"/>
              </w:rPr>
              <w:t>山东本真化妆品有限公司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主要研究者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康健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  <w:lang w:eastAsia="zh-CN"/>
              </w:rPr>
              <w:t>合同例数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  <w:lang w:eastAsia="zh-CN"/>
              </w:rPr>
              <w:t>筛选例数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  <w:lang w:eastAsia="zh-CN"/>
              </w:rPr>
              <w:t>入组例数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  <w:lang w:eastAsia="zh-CN"/>
              </w:rPr>
              <w:t>完成例数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138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提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交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件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目</w:t>
            </w: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录</w:t>
            </w: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页数/份数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研究病历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CRF表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知情同意书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原始病历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734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日记卡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564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应急信封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default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研究者文件夹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提交人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提交日期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接收人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接收日期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审核人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审核日期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  </w:t>
    </w:r>
    <w:r>
      <w:rPr>
        <w:rFonts w:ascii="Times New Roman" w:hAnsi="Times New Roman"/>
        <w:kern w:val="0"/>
      </w:rPr>
      <w:t>GCP-</w:t>
    </w:r>
    <w:r>
      <w:rPr>
        <w:rFonts w:hint="eastAsia" w:ascii="Times New Roman" w:hAnsi="Times New Roman"/>
        <w:kern w:val="0"/>
      </w:rPr>
      <w:t>QX-SOP</w:t>
    </w:r>
    <w:r>
      <w:rPr>
        <w:rFonts w:ascii="Times New Roman" w:hAnsi="Times New Roman"/>
        <w:kern w:val="0"/>
      </w:rPr>
      <w:t>-0</w:t>
    </w:r>
    <w:r>
      <w:rPr>
        <w:rFonts w:hint="eastAsia" w:ascii="Times New Roman" w:hAnsi="Times New Roman"/>
        <w:kern w:val="0"/>
      </w:rPr>
      <w:t>15</w:t>
    </w:r>
    <w:r>
      <w:rPr>
        <w:rFonts w:ascii="Times New Roman" w:hAnsi="Times New Roman"/>
        <w:kern w:val="0"/>
      </w:rPr>
      <w:t>-</w:t>
    </w:r>
    <w:r>
      <w:rPr>
        <w:rFonts w:hint="eastAsia" w:ascii="Times New Roman" w:hAnsi="Times New Roman"/>
        <w:kern w:val="0"/>
      </w:rPr>
      <w:t>FJ-01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B6C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03BE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0C6A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020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085D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50B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B6B6C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529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3F2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17D94F2F"/>
    <w:rsid w:val="1E9A1407"/>
    <w:rsid w:val="43A67FAF"/>
    <w:rsid w:val="44F948BD"/>
    <w:rsid w:val="607564B1"/>
    <w:rsid w:val="60D63E4B"/>
    <w:rsid w:val="793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</Words>
  <Characters>143</Characters>
  <Lines>1</Lines>
  <Paragraphs>1</Paragraphs>
  <TotalTime>416</TotalTime>
  <ScaleCrop>false</ScaleCrop>
  <LinksUpToDate>false</LinksUpToDate>
  <CharactersWithSpaces>166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2018-06-26T08:23:00Z</dcterms:created>
  <dc:creator>Administrator</dc:creator>
  <cp:lastModifiedBy>lenovo</cp:lastModifiedBy>
  <cp:lastPrinted>2023-03-13T02:50:00Z</cp:lastPrinted>
  <dcterms:modified xsi:type="dcterms:W3CDTF">2023-09-19T02:09:44Z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